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4333" w14:textId="0670D106" w:rsidR="00942F8C" w:rsidRDefault="00942F8C" w:rsidP="00824C06">
      <w:pPr>
        <w:jc w:val="both"/>
        <w:rPr>
          <w:rFonts w:ascii="Verdana" w:hAnsi="Verdana"/>
        </w:rPr>
      </w:pPr>
    </w:p>
    <w:p w14:paraId="310F74AD" w14:textId="77777777" w:rsidR="000A3450" w:rsidRDefault="000A3450" w:rsidP="00824C06">
      <w:pPr>
        <w:jc w:val="both"/>
        <w:rPr>
          <w:rFonts w:ascii="Verdana" w:hAnsi="Verdana"/>
        </w:rPr>
      </w:pPr>
      <w:bookmarkStart w:id="0" w:name="_GoBack"/>
      <w:bookmarkEnd w:id="0"/>
    </w:p>
    <w:p w14:paraId="66748264" w14:textId="7788A279" w:rsidR="00FF2849" w:rsidRDefault="002378F0" w:rsidP="00824C06">
      <w:pPr>
        <w:jc w:val="both"/>
        <w:rPr>
          <w:rFonts w:ascii="Verdana" w:hAnsi="Verdana"/>
        </w:rPr>
      </w:pPr>
      <w:r>
        <w:rPr>
          <w:rFonts w:ascii="Verdana" w:hAnsi="Verdana"/>
        </w:rPr>
        <w:t>Antoni Guasch Comes</w:t>
      </w:r>
    </w:p>
    <w:p w14:paraId="03E123EA" w14:textId="3FE9D3F8" w:rsidR="00713473" w:rsidRDefault="002378F0" w:rsidP="00824C06">
      <w:pPr>
        <w:jc w:val="both"/>
        <w:rPr>
          <w:rFonts w:ascii="Verdana" w:hAnsi="Verdana"/>
        </w:rPr>
      </w:pPr>
      <w:r>
        <w:rPr>
          <w:rFonts w:ascii="Verdana" w:hAnsi="Verdana"/>
        </w:rPr>
        <w:t>Pl. de les peixateries Velles</w:t>
      </w:r>
    </w:p>
    <w:p w14:paraId="01DF91D2" w14:textId="50A97326" w:rsidR="002378F0" w:rsidRDefault="002378F0" w:rsidP="00824C06">
      <w:pPr>
        <w:jc w:val="both"/>
        <w:rPr>
          <w:rFonts w:ascii="Verdana" w:hAnsi="Verdana"/>
        </w:rPr>
      </w:pPr>
      <w:r>
        <w:rPr>
          <w:rFonts w:ascii="Verdana" w:hAnsi="Verdana"/>
        </w:rPr>
        <w:t>43201 Reus</w:t>
      </w:r>
    </w:p>
    <w:p w14:paraId="6FB32608" w14:textId="6E7E14BB" w:rsidR="002027C3" w:rsidRDefault="002027C3" w:rsidP="00FF2849">
      <w:pPr>
        <w:spacing w:after="160" w:line="259" w:lineRule="auto"/>
        <w:jc w:val="both"/>
        <w:rPr>
          <w:rFonts w:ascii="Verdana" w:hAnsi="Verdana"/>
        </w:rPr>
      </w:pPr>
    </w:p>
    <w:p w14:paraId="4C7FBD8D" w14:textId="77777777" w:rsidR="002378F0" w:rsidRDefault="002378F0" w:rsidP="00B82181">
      <w:pPr>
        <w:spacing w:after="160" w:line="259" w:lineRule="auto"/>
        <w:jc w:val="both"/>
        <w:rPr>
          <w:rFonts w:ascii="Verdana" w:hAnsi="Verdana"/>
        </w:rPr>
      </w:pPr>
    </w:p>
    <w:p w14:paraId="0ECD831E" w14:textId="27D90ACA" w:rsidR="00B82181" w:rsidRDefault="002378F0" w:rsidP="00B82181">
      <w:pPr>
        <w:spacing w:after="160" w:line="259" w:lineRule="auto"/>
        <w:jc w:val="both"/>
        <w:rPr>
          <w:rFonts w:ascii="Verdana" w:hAnsi="Verdana"/>
        </w:rPr>
      </w:pPr>
      <w:r>
        <w:rPr>
          <w:rFonts w:ascii="Verdana" w:hAnsi="Verdana"/>
        </w:rPr>
        <w:t>Us notifico que el degà de la Facultat de Ciències de l’Educació i Psicologia, en data 3 de novembre i per delegació del rector, va dictar la resolució següent:</w:t>
      </w:r>
    </w:p>
    <w:p w14:paraId="6BE37A34" w14:textId="6E5985AD" w:rsidR="002378F0" w:rsidRDefault="002378F0" w:rsidP="00B82181">
      <w:pPr>
        <w:spacing w:after="160" w:line="259" w:lineRule="auto"/>
        <w:jc w:val="both"/>
        <w:rPr>
          <w:rFonts w:ascii="Verdana" w:hAnsi="Verdana"/>
        </w:rPr>
      </w:pPr>
    </w:p>
    <w:p w14:paraId="7B6A1F40" w14:textId="1FC21572" w:rsidR="002378F0" w:rsidRDefault="002378F0" w:rsidP="00B82181">
      <w:pPr>
        <w:spacing w:after="160" w:line="259" w:lineRule="auto"/>
        <w:jc w:val="both"/>
        <w:rPr>
          <w:rFonts w:ascii="Verdana" w:hAnsi="Verdana"/>
        </w:rPr>
      </w:pPr>
      <w:r>
        <w:rPr>
          <w:rFonts w:ascii="Verdana" w:hAnsi="Verdana"/>
        </w:rPr>
        <w:t>[...]</w:t>
      </w:r>
    </w:p>
    <w:p w14:paraId="73BD714E" w14:textId="7D4A9D05" w:rsidR="002378F0" w:rsidRDefault="002378F0" w:rsidP="00B82181">
      <w:pPr>
        <w:spacing w:after="160" w:line="259" w:lineRule="auto"/>
        <w:jc w:val="both"/>
        <w:rPr>
          <w:rFonts w:ascii="Verdana" w:hAnsi="Verdana"/>
        </w:rPr>
      </w:pPr>
    </w:p>
    <w:p w14:paraId="3276C62C" w14:textId="0850ADFD" w:rsidR="002378F0" w:rsidRDefault="002378F0" w:rsidP="00B82181">
      <w:pPr>
        <w:spacing w:after="160" w:line="259" w:lineRule="auto"/>
        <w:jc w:val="both"/>
        <w:rPr>
          <w:rFonts w:ascii="Verdana" w:hAnsi="Verdana"/>
        </w:rPr>
      </w:pPr>
      <w:r>
        <w:rPr>
          <w:rFonts w:ascii="Verdana" w:hAnsi="Verdana"/>
        </w:rPr>
        <w:t>Contra aquesta resolució, que exhaureix la via administrativa, podeu interposar un recurs contenciós administratiu davant el Jutjat Contenciós Administratiu de Tarragona en el termini de dos mesos, a comptar des de l’endemà de la data de recepció d’aquesta notificació, sense perjudici de poder interposar potestativament un recurs de reposició davant l’òrgan que l’ha dictada en el termini d’un mes, a comptar des de l’endemà de la notificació d’aquesta resolució.</w:t>
      </w:r>
    </w:p>
    <w:p w14:paraId="340603F6" w14:textId="1FAE8E7C" w:rsidR="00B82181" w:rsidRDefault="00B82181" w:rsidP="00B82181">
      <w:pPr>
        <w:spacing w:after="160" w:line="259" w:lineRule="auto"/>
        <w:jc w:val="both"/>
        <w:rPr>
          <w:rFonts w:ascii="Verdana" w:hAnsi="Verdana"/>
        </w:rPr>
      </w:pPr>
    </w:p>
    <w:p w14:paraId="2C9E445C" w14:textId="606CC596" w:rsidR="00FF2849" w:rsidRPr="00FF2849" w:rsidRDefault="002378F0" w:rsidP="00FF2849">
      <w:pPr>
        <w:spacing w:after="160" w:line="259" w:lineRule="auto"/>
        <w:jc w:val="both"/>
        <w:rPr>
          <w:rFonts w:ascii="Verdana" w:hAnsi="Verdana"/>
        </w:rPr>
      </w:pPr>
      <w:r>
        <w:rPr>
          <w:rFonts w:ascii="Verdana" w:hAnsi="Verdana"/>
        </w:rPr>
        <w:t>La cap del Servei de Recursos Humans</w:t>
      </w:r>
      <w:r w:rsidR="00FF2849" w:rsidRPr="00FF2849">
        <w:rPr>
          <w:rFonts w:ascii="Verdana" w:hAnsi="Verdana"/>
        </w:rPr>
        <w:tab/>
      </w:r>
      <w:r w:rsidR="00FF2849" w:rsidRPr="00FF2849">
        <w:rPr>
          <w:rFonts w:ascii="Verdana" w:hAnsi="Verdana"/>
        </w:rPr>
        <w:tab/>
      </w:r>
      <w:r w:rsidR="00FF2849" w:rsidRPr="00FF2849">
        <w:rPr>
          <w:rFonts w:ascii="Verdana" w:hAnsi="Verdana"/>
        </w:rPr>
        <w:tab/>
      </w:r>
      <w:r w:rsidR="00FF2849" w:rsidRPr="00FF2849">
        <w:rPr>
          <w:rFonts w:ascii="Verdana" w:hAnsi="Verdana"/>
        </w:rPr>
        <w:tab/>
      </w:r>
      <w:r w:rsidR="00FF2849" w:rsidRPr="00FF2849">
        <w:rPr>
          <w:rFonts w:ascii="Verdana" w:hAnsi="Verdana"/>
        </w:rPr>
        <w:tab/>
      </w:r>
      <w:r w:rsidR="00FF2849" w:rsidRPr="00FF2849">
        <w:rPr>
          <w:rFonts w:ascii="Verdana" w:hAnsi="Verdana"/>
        </w:rPr>
        <w:tab/>
      </w:r>
    </w:p>
    <w:p w14:paraId="540BB70B" w14:textId="281E4581" w:rsidR="00824C06" w:rsidRDefault="00824C06" w:rsidP="00FF2849">
      <w:pPr>
        <w:spacing w:after="160" w:line="259" w:lineRule="auto"/>
        <w:jc w:val="both"/>
        <w:rPr>
          <w:rFonts w:ascii="Verdana" w:hAnsi="Verdana"/>
        </w:rPr>
      </w:pPr>
      <w:r>
        <w:rPr>
          <w:rFonts w:ascii="Verdana" w:hAnsi="Verdana"/>
          <w:sz w:val="20"/>
          <w:szCs w:val="20"/>
        </w:rPr>
        <w:t>[signatura]</w:t>
      </w:r>
    </w:p>
    <w:p w14:paraId="4BB4BCA6" w14:textId="443FBE49" w:rsidR="00713473" w:rsidRDefault="002378F0" w:rsidP="00FF2849">
      <w:pPr>
        <w:spacing w:after="160" w:line="259" w:lineRule="auto"/>
        <w:jc w:val="both"/>
        <w:rPr>
          <w:rFonts w:ascii="Verdana" w:hAnsi="Verdana"/>
        </w:rPr>
      </w:pPr>
      <w:r>
        <w:rPr>
          <w:rFonts w:ascii="Verdana" w:hAnsi="Verdana"/>
        </w:rPr>
        <w:t>Eva Almirall Seguí</w:t>
      </w:r>
    </w:p>
    <w:p w14:paraId="7D091A43" w14:textId="77777777" w:rsidR="00713473" w:rsidRDefault="00713473" w:rsidP="00FF2849">
      <w:pPr>
        <w:spacing w:after="160" w:line="259" w:lineRule="auto"/>
        <w:jc w:val="both"/>
        <w:rPr>
          <w:rFonts w:ascii="Verdana" w:hAnsi="Verdana"/>
        </w:rPr>
      </w:pPr>
    </w:p>
    <w:p w14:paraId="3BAF88F0" w14:textId="77777777" w:rsidR="00713473" w:rsidRDefault="00713473" w:rsidP="00FF2849">
      <w:pPr>
        <w:spacing w:after="160" w:line="259" w:lineRule="auto"/>
        <w:jc w:val="both"/>
        <w:rPr>
          <w:rFonts w:ascii="Verdana" w:hAnsi="Verdana"/>
        </w:rPr>
      </w:pPr>
    </w:p>
    <w:p w14:paraId="7DAE2E9A" w14:textId="12141793" w:rsidR="00824C06" w:rsidRDefault="00824C06" w:rsidP="00FF2849">
      <w:pPr>
        <w:spacing w:after="160" w:line="259" w:lineRule="auto"/>
        <w:jc w:val="both"/>
        <w:rPr>
          <w:rFonts w:ascii="Verdana" w:hAnsi="Verdana"/>
        </w:rPr>
      </w:pPr>
      <w:r>
        <w:rPr>
          <w:rFonts w:ascii="Verdana" w:hAnsi="Verdana"/>
        </w:rPr>
        <w:t xml:space="preserve">Tarragona, </w:t>
      </w:r>
      <w:r w:rsidR="002378F0">
        <w:rPr>
          <w:rFonts w:ascii="Verdana" w:hAnsi="Verdana"/>
        </w:rPr>
        <w:t>12</w:t>
      </w:r>
      <w:r>
        <w:rPr>
          <w:rFonts w:ascii="Verdana" w:hAnsi="Verdana"/>
        </w:rPr>
        <w:t xml:space="preserve"> de novembre de 2019</w:t>
      </w:r>
    </w:p>
    <w:p w14:paraId="731F3220" w14:textId="75FB2E2C" w:rsidR="00942F8C" w:rsidRDefault="00942F8C" w:rsidP="00942F8C">
      <w:pPr>
        <w:spacing w:after="160" w:line="259" w:lineRule="auto"/>
        <w:jc w:val="both"/>
        <w:rPr>
          <w:rFonts w:ascii="Verdana" w:hAnsi="Verdana"/>
        </w:rPr>
      </w:pPr>
    </w:p>
    <w:p w14:paraId="4DC33C9F" w14:textId="77777777" w:rsidR="00942F8C" w:rsidRDefault="00942F8C" w:rsidP="00942F8C">
      <w:pPr>
        <w:spacing w:after="160" w:line="259" w:lineRule="auto"/>
        <w:jc w:val="both"/>
        <w:rPr>
          <w:rFonts w:ascii="Verdana" w:hAnsi="Verdana"/>
        </w:rPr>
      </w:pPr>
    </w:p>
    <w:p w14:paraId="09F397AA" w14:textId="11B9B5E4" w:rsidR="00FF2849" w:rsidRPr="00942F8C" w:rsidRDefault="00FF2849" w:rsidP="00942F8C">
      <w:pPr>
        <w:spacing w:after="160" w:line="259" w:lineRule="auto"/>
        <w:jc w:val="both"/>
        <w:rPr>
          <w:rFonts w:ascii="Verdana" w:hAnsi="Verdana"/>
        </w:rPr>
      </w:pPr>
      <w:r w:rsidRPr="00FF2849">
        <w:rPr>
          <w:rFonts w:ascii="Verdana" w:hAnsi="Verdana"/>
        </w:rPr>
        <w:tab/>
      </w:r>
      <w:r w:rsidRPr="00FF2849">
        <w:rPr>
          <w:rFonts w:ascii="Verdana" w:hAnsi="Verdana"/>
        </w:rPr>
        <w:tab/>
      </w:r>
      <w:r w:rsidRPr="00FF2849">
        <w:rPr>
          <w:rFonts w:ascii="Verdana" w:hAnsi="Verdana"/>
        </w:rPr>
        <w:tab/>
      </w:r>
      <w:r w:rsidRPr="00FF2849">
        <w:rPr>
          <w:rFonts w:ascii="Verdana" w:hAnsi="Verdana"/>
        </w:rPr>
        <w:tab/>
      </w:r>
      <w:r w:rsidRPr="00FF2849">
        <w:rPr>
          <w:rFonts w:ascii="Verdana" w:hAnsi="Verdana"/>
        </w:rPr>
        <w:tab/>
      </w:r>
      <w:r w:rsidRPr="00FF2849">
        <w:rPr>
          <w:rFonts w:ascii="Verdana" w:hAnsi="Verdana"/>
        </w:rPr>
        <w:tab/>
      </w:r>
      <w:r w:rsidRPr="00FF2849">
        <w:rPr>
          <w:rFonts w:ascii="Verdana" w:hAnsi="Verdana"/>
        </w:rPr>
        <w:tab/>
      </w:r>
      <w:r w:rsidRPr="00FF2849">
        <w:rPr>
          <w:rFonts w:ascii="Verdana" w:hAnsi="Verdana"/>
        </w:rPr>
        <w:tab/>
      </w:r>
    </w:p>
    <w:sectPr w:rsidR="00FF2849" w:rsidRPr="00942F8C" w:rsidSect="00BB0D3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865D" w14:textId="77777777" w:rsidR="008F21E1" w:rsidRDefault="008F21E1" w:rsidP="00793247">
      <w:r>
        <w:separator/>
      </w:r>
    </w:p>
  </w:endnote>
  <w:endnote w:type="continuationSeparator" w:id="0">
    <w:p w14:paraId="6E67D60E" w14:textId="77777777" w:rsidR="008F21E1" w:rsidRDefault="008F21E1" w:rsidP="0079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D333" w14:textId="77777777" w:rsidR="008F21E1" w:rsidRDefault="008F21E1" w:rsidP="00793247">
      <w:r>
        <w:separator/>
      </w:r>
    </w:p>
  </w:footnote>
  <w:footnote w:type="continuationSeparator" w:id="0">
    <w:p w14:paraId="142B9A2C" w14:textId="77777777" w:rsidR="008F21E1" w:rsidRDefault="008F21E1" w:rsidP="0079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99E0" w14:textId="77777777" w:rsidR="00793247" w:rsidRDefault="00793247">
    <w:pPr>
      <w:pStyle w:val="Capalera"/>
    </w:pPr>
  </w:p>
  <w:p w14:paraId="1C7BF2A8" w14:textId="77777777" w:rsidR="00793247" w:rsidRDefault="00793247">
    <w:pPr>
      <w:pStyle w:val="Capalera"/>
    </w:pPr>
    <w:r>
      <w:rPr>
        <w:noProof/>
        <w:lang w:eastAsia="ca-ES"/>
      </w:rPr>
      <w:drawing>
        <wp:inline distT="0" distB="0" distL="0" distR="0" wp14:anchorId="38653DDC" wp14:editId="1F02E1AA">
          <wp:extent cx="1946275" cy="43927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URV alineat color.eps"/>
                  <pic:cNvPicPr/>
                </pic:nvPicPr>
                <pic:blipFill>
                  <a:blip r:embed="rId1">
                    <a:extLst>
                      <a:ext uri="{28A0092B-C50C-407E-A947-70E740481C1C}">
                        <a14:useLocalDpi xmlns:a14="http://schemas.microsoft.com/office/drawing/2010/main" val="0"/>
                      </a:ext>
                    </a:extLst>
                  </a:blip>
                  <a:stretch>
                    <a:fillRect/>
                  </a:stretch>
                </pic:blipFill>
                <pic:spPr>
                  <a:xfrm>
                    <a:off x="0" y="0"/>
                    <a:ext cx="1999249" cy="451231"/>
                  </a:xfrm>
                  <a:prstGeom prst="rect">
                    <a:avLst/>
                  </a:prstGeom>
                </pic:spPr>
              </pic:pic>
            </a:graphicData>
          </a:graphic>
        </wp:inline>
      </w:drawing>
    </w:r>
  </w:p>
  <w:p w14:paraId="5A18C70F" w14:textId="77777777" w:rsidR="00793247" w:rsidRDefault="00793247">
    <w:pPr>
      <w:pStyle w:val="Capalera"/>
    </w:pPr>
  </w:p>
  <w:p w14:paraId="039974DA" w14:textId="77777777" w:rsidR="00793247" w:rsidRDefault="00793247">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47"/>
    <w:rsid w:val="00023064"/>
    <w:rsid w:val="000A3450"/>
    <w:rsid w:val="002027C3"/>
    <w:rsid w:val="002378F0"/>
    <w:rsid w:val="00713473"/>
    <w:rsid w:val="00793247"/>
    <w:rsid w:val="00824C06"/>
    <w:rsid w:val="008F21E1"/>
    <w:rsid w:val="00920DA5"/>
    <w:rsid w:val="00942F8C"/>
    <w:rsid w:val="00B82181"/>
    <w:rsid w:val="00BB0D3B"/>
    <w:rsid w:val="00BD33C0"/>
    <w:rsid w:val="00FF2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9B"/>
  <w15:chartTrackingRefBased/>
  <w15:docId w15:val="{7CD83D98-49E4-8740-AC7B-D7370DF7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93247"/>
    <w:pPr>
      <w:tabs>
        <w:tab w:val="center" w:pos="4419"/>
        <w:tab w:val="right" w:pos="8838"/>
      </w:tabs>
    </w:pPr>
  </w:style>
  <w:style w:type="character" w:customStyle="1" w:styleId="CapaleraCar">
    <w:name w:val="Capçalera Car"/>
    <w:basedOn w:val="Tipusdelletraperdefectedelpargraf"/>
    <w:link w:val="Capalera"/>
    <w:uiPriority w:val="99"/>
    <w:rsid w:val="00793247"/>
  </w:style>
  <w:style w:type="paragraph" w:styleId="Peu">
    <w:name w:val="footer"/>
    <w:basedOn w:val="Normal"/>
    <w:link w:val="PeuCar"/>
    <w:uiPriority w:val="99"/>
    <w:unhideWhenUsed/>
    <w:rsid w:val="00793247"/>
    <w:pPr>
      <w:tabs>
        <w:tab w:val="center" w:pos="4419"/>
        <w:tab w:val="right" w:pos="8838"/>
      </w:tabs>
    </w:pPr>
  </w:style>
  <w:style w:type="character" w:customStyle="1" w:styleId="PeuCar">
    <w:name w:val="Peu Car"/>
    <w:basedOn w:val="Tipusdelletraperdefectedelpargraf"/>
    <w:link w:val="Peu"/>
    <w:uiPriority w:val="99"/>
    <w:rsid w:val="0079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122</Words>
  <Characters>700</Characters>
  <Application>Microsoft Office Word</Application>
  <DocSecurity>0</DocSecurity>
  <Lines>5</Lines>
  <Paragraphs>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 Llambrich Brull</dc:creator>
  <cp:keywords/>
  <dc:description/>
  <cp:lastModifiedBy>Jordi De Bofarull Bertran</cp:lastModifiedBy>
  <cp:revision>8</cp:revision>
  <dcterms:created xsi:type="dcterms:W3CDTF">2019-04-02T09:27:00Z</dcterms:created>
  <dcterms:modified xsi:type="dcterms:W3CDTF">2019-05-10T09:56:00Z</dcterms:modified>
</cp:coreProperties>
</file>